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┌───────────────┐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__________________ Код по ОКПО │ 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└───────────────┘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для контроля магнитных заграждений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Начат "__" __________ 20__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"__" __________ 20__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Магнитная установка номер _____ Место установки _______ Количество подков ______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0" w:type="auto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магнитных подков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перемагничивании магнитов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 и подпись лица, производившего проверку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подписи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 Указывается грузоподъемность подков в килограммах ниже нормы (12 кг).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da0a5e604ca44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